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049" w:rsidRPr="009F36B0" w:rsidRDefault="00057049" w:rsidP="00057049">
      <w:pPr>
        <w:rPr>
          <w:rFonts w:ascii="Arabic Typesetting" w:hAnsi="Arabic Typesetting" w:cs="Arabic Typesetting"/>
          <w:b/>
          <w:bCs/>
          <w:sz w:val="96"/>
          <w:szCs w:val="96"/>
          <w:rtl/>
        </w:rPr>
      </w:pPr>
      <w:r w:rsidRPr="009F36B0">
        <w:rPr>
          <w:rFonts w:ascii="Arabic Typesetting" w:hAnsi="Arabic Typesetting" w:cs="Arabic Typesetting"/>
          <w:b/>
          <w:bCs/>
          <w:sz w:val="96"/>
          <w:szCs w:val="96"/>
          <w:rtl/>
        </w:rPr>
        <w:t xml:space="preserve">بسم الله ، والحمد لله ، والصلاة والسلام على رسول الله وبعد : </w:t>
      </w:r>
    </w:p>
    <w:p w:rsidR="00057049" w:rsidRPr="009F36B0" w:rsidRDefault="00057049" w:rsidP="00057049">
      <w:pPr>
        <w:rPr>
          <w:rFonts w:ascii="Arabic Typesetting" w:hAnsi="Arabic Typesetting" w:cs="Arabic Typesetting"/>
          <w:b/>
          <w:bCs/>
          <w:sz w:val="96"/>
          <w:szCs w:val="96"/>
          <w:rtl/>
        </w:rPr>
      </w:pPr>
      <w:r w:rsidRPr="009F36B0">
        <w:rPr>
          <w:rFonts w:ascii="Arabic Typesetting" w:hAnsi="Arabic Typesetting" w:cs="Arabic Typesetting"/>
          <w:b/>
          <w:bCs/>
          <w:sz w:val="96"/>
          <w:szCs w:val="96"/>
          <w:rtl/>
        </w:rPr>
        <w:t xml:space="preserve">فهذه الحلقة </w:t>
      </w:r>
      <w:r>
        <w:rPr>
          <w:rFonts w:ascii="Arabic Typesetting" w:hAnsi="Arabic Typesetting" w:cs="Arabic Typesetting" w:hint="cs"/>
          <w:b/>
          <w:bCs/>
          <w:sz w:val="96"/>
          <w:szCs w:val="96"/>
          <w:rtl/>
        </w:rPr>
        <w:t>الواحدة و</w:t>
      </w:r>
      <w:r w:rsidRPr="009F36B0">
        <w:rPr>
          <w:rFonts w:ascii="Arabic Typesetting" w:hAnsi="Arabic Typesetting" w:cs="Arabic Typesetting"/>
          <w:b/>
          <w:bCs/>
          <w:sz w:val="96"/>
          <w:szCs w:val="96"/>
          <w:rtl/>
        </w:rPr>
        <w:t>الثمانون بعد المائة في موضوع(الحليم)وهي بعنوان:</w:t>
      </w:r>
    </w:p>
    <w:p w:rsidR="00057049" w:rsidRPr="00A8312A" w:rsidRDefault="00057049" w:rsidP="00057049">
      <w:pPr>
        <w:rPr>
          <w:rFonts w:ascii="Arabic Typesetting" w:hAnsi="Arabic Typesetting" w:cs="Arabic Typesetting"/>
          <w:b/>
          <w:bCs/>
          <w:sz w:val="96"/>
          <w:szCs w:val="96"/>
          <w:rtl/>
        </w:rPr>
      </w:pPr>
      <w:r w:rsidRPr="009F36B0">
        <w:rPr>
          <w:rFonts w:ascii="Arabic Typesetting" w:hAnsi="Arabic Typesetting" w:cs="Arabic Typesetting"/>
          <w:b/>
          <w:bCs/>
          <w:sz w:val="96"/>
          <w:szCs w:val="96"/>
          <w:rtl/>
        </w:rPr>
        <w:t xml:space="preserve">اثنتا عشرة وسيلة لكتم الغيظ :                                                                                                                                </w:t>
      </w:r>
    </w:p>
    <w:p w:rsidR="00057049" w:rsidRPr="00A8312A" w:rsidRDefault="00057049" w:rsidP="00057049">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التاسع: عظيم المنّة في هذه النعمة، وذلك يظهر من وجوه:</w:t>
      </w:r>
    </w:p>
    <w:p w:rsidR="00057049" w:rsidRPr="00A8312A" w:rsidRDefault="00057049" w:rsidP="00057049">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1- كونه جُعل مظلوماً يرجو من الله النصر، ولم يكن ظالماً ينتظر من الله البطش والعقوبة.</w:t>
      </w:r>
    </w:p>
    <w:p w:rsidR="00057049" w:rsidRPr="00A8312A" w:rsidRDefault="00057049" w:rsidP="00057049">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2- التكفير من خطاياه وذنوبه، فما يصيب العبد من شيء حتى الشوكة يشاكها إلا كفر الله بها من خطاياه".</w:t>
      </w:r>
    </w:p>
    <w:p w:rsidR="00057049" w:rsidRPr="00A8312A" w:rsidRDefault="00057049" w:rsidP="00057049">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3- أن يحمد الله أنها لم تكن في دينه، وينظر إلى ما هو أعظم منها.</w:t>
      </w:r>
    </w:p>
    <w:p w:rsidR="00057049" w:rsidRDefault="00057049" w:rsidP="00057049">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4- أن يدخر جزاءها عند الله تعالى في يوم لا ينفع فيه مال ولا بنون، </w:t>
      </w:r>
    </w:p>
    <w:p w:rsidR="00057049" w:rsidRPr="00A8312A" w:rsidRDefault="00057049" w:rsidP="00057049">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في يوم هو في أمسّ الحاجة إلى حسنة ينجيه الله بها يوم القيامة.</w:t>
      </w:r>
    </w:p>
    <w:p w:rsidR="00057049" w:rsidRPr="00A8312A" w:rsidRDefault="00057049" w:rsidP="00057049">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 xml:space="preserve">العاشر: أن يتأسى بمن سبقه من الأنبياء والرسل والأولياء الذين هم من أفضل الخلق، ومع ذلك كانوا أشدّ الناس بلاء، </w:t>
      </w:r>
      <w:proofErr w:type="spellStart"/>
      <w:r w:rsidRPr="00A8312A">
        <w:rPr>
          <w:rFonts w:ascii="Arabic Typesetting" w:hAnsi="Arabic Typesetting" w:cs="Arabic Typesetting"/>
          <w:b/>
          <w:bCs/>
          <w:sz w:val="96"/>
          <w:szCs w:val="96"/>
          <w:rtl/>
        </w:rPr>
        <w:t>فليتأس</w:t>
      </w:r>
      <w:proofErr w:type="spellEnd"/>
      <w:r w:rsidRPr="00A8312A">
        <w:rPr>
          <w:rFonts w:ascii="Arabic Typesetting" w:hAnsi="Arabic Typesetting" w:cs="Arabic Typesetting"/>
          <w:b/>
          <w:bCs/>
          <w:sz w:val="96"/>
          <w:szCs w:val="96"/>
          <w:rtl/>
        </w:rPr>
        <w:t xml:space="preserve"> بهم ليهون عليه ما ناله مما لا يساوي شيئاً مع ما وقع عليه من أذى.</w:t>
      </w:r>
    </w:p>
    <w:p w:rsidR="00057049" w:rsidRDefault="00057049" w:rsidP="00057049">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الحادي عشر: أن يشتغل بالله تعالى والتعلق به وتوحيده ومحبته والإخلاص له، والتقرب منه، والشوق إليه. قال ابن القيم رحمه الله : " وهو أجلّ المشاهد وأرفعها، فإذا امتلأ قلبه بمحبة الله، </w:t>
      </w:r>
      <w:r w:rsidRPr="00A8312A">
        <w:rPr>
          <w:rFonts w:ascii="Arabic Typesetting" w:hAnsi="Arabic Typesetting" w:cs="Arabic Typesetting"/>
          <w:b/>
          <w:bCs/>
          <w:sz w:val="96"/>
          <w:szCs w:val="96"/>
          <w:rtl/>
        </w:rPr>
        <w:lastRenderedPageBreak/>
        <w:t>والإخلاص له ومعاملته، وإيثار مرضاته، والتقرب إليه، وقرة العين به، والأنس به، واتخذه ولياً دون من سواه، بحيث فوَّض إليه أموره كلها، ورضي به، وبأقضيته، فإنه لا يبقى في قلبه متسع لشهود أذى الناس له البتة، فضلاً عن أن يشتغل قلبه وفكره وسره بطلب الانتقام والمقابلة" أهـ.</w:t>
      </w:r>
    </w:p>
    <w:p w:rsidR="00057049" w:rsidRPr="005D2628" w:rsidRDefault="00057049" w:rsidP="00057049">
      <w:pPr>
        <w:rPr>
          <w:rFonts w:ascii="Arabic Typesetting" w:hAnsi="Arabic Typesetting" w:cs="Arabic Typesetting"/>
          <w:b/>
          <w:bCs/>
          <w:sz w:val="96"/>
          <w:szCs w:val="96"/>
          <w:rtl/>
        </w:rPr>
      </w:pPr>
      <w:r w:rsidRPr="005D2628">
        <w:rPr>
          <w:rFonts w:ascii="Arabic Typesetting" w:hAnsi="Arabic Typesetting" w:cs="Arabic Typesetting"/>
          <w:b/>
          <w:bCs/>
          <w:sz w:val="96"/>
          <w:szCs w:val="96"/>
          <w:rtl/>
        </w:rPr>
        <w:t>إلى هنا ونكمل في اللقاء القادم والسلام عليكم ورحمة الله وبركاته .</w:t>
      </w:r>
    </w:p>
    <w:p w:rsidR="00D61735" w:rsidRDefault="00D61735">
      <w:bookmarkStart w:id="0" w:name="_GoBack"/>
      <w:bookmarkEnd w:id="0"/>
    </w:p>
    <w:sectPr w:rsidR="00D61735"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524" w:rsidRDefault="003B1524" w:rsidP="00057049">
      <w:pPr>
        <w:spacing w:after="0" w:line="240" w:lineRule="auto"/>
      </w:pPr>
      <w:r>
        <w:separator/>
      </w:r>
    </w:p>
  </w:endnote>
  <w:endnote w:type="continuationSeparator" w:id="0">
    <w:p w:rsidR="003B1524" w:rsidRDefault="003B1524" w:rsidP="00057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09725726"/>
      <w:docPartObj>
        <w:docPartGallery w:val="Page Numbers (Bottom of Page)"/>
        <w:docPartUnique/>
      </w:docPartObj>
    </w:sdtPr>
    <w:sdtContent>
      <w:p w:rsidR="00057049" w:rsidRDefault="00057049">
        <w:pPr>
          <w:pStyle w:val="a4"/>
          <w:jc w:val="center"/>
        </w:pPr>
        <w:r>
          <w:fldChar w:fldCharType="begin"/>
        </w:r>
        <w:r>
          <w:instrText>PAGE   \* MERGEFORMAT</w:instrText>
        </w:r>
        <w:r>
          <w:fldChar w:fldCharType="separate"/>
        </w:r>
        <w:r w:rsidRPr="00057049">
          <w:rPr>
            <w:noProof/>
            <w:rtl/>
            <w:lang w:val="ar-SA"/>
          </w:rPr>
          <w:t>4</w:t>
        </w:r>
        <w:r>
          <w:fldChar w:fldCharType="end"/>
        </w:r>
      </w:p>
    </w:sdtContent>
  </w:sdt>
  <w:p w:rsidR="00057049" w:rsidRDefault="0005704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524" w:rsidRDefault="003B1524" w:rsidP="00057049">
      <w:pPr>
        <w:spacing w:after="0" w:line="240" w:lineRule="auto"/>
      </w:pPr>
      <w:r>
        <w:separator/>
      </w:r>
    </w:p>
  </w:footnote>
  <w:footnote w:type="continuationSeparator" w:id="0">
    <w:p w:rsidR="003B1524" w:rsidRDefault="003B1524" w:rsidP="000570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049"/>
    <w:rsid w:val="00057049"/>
    <w:rsid w:val="003B1524"/>
    <w:rsid w:val="005C0EBC"/>
    <w:rsid w:val="00D617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04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7049"/>
    <w:pPr>
      <w:tabs>
        <w:tab w:val="center" w:pos="4153"/>
        <w:tab w:val="right" w:pos="8306"/>
      </w:tabs>
      <w:spacing w:after="0" w:line="240" w:lineRule="auto"/>
    </w:pPr>
  </w:style>
  <w:style w:type="character" w:customStyle="1" w:styleId="Char">
    <w:name w:val="رأس الصفحة Char"/>
    <w:basedOn w:val="a0"/>
    <w:link w:val="a3"/>
    <w:uiPriority w:val="99"/>
    <w:rsid w:val="00057049"/>
    <w:rPr>
      <w:rFonts w:cs="Arial"/>
    </w:rPr>
  </w:style>
  <w:style w:type="paragraph" w:styleId="a4">
    <w:name w:val="footer"/>
    <w:basedOn w:val="a"/>
    <w:link w:val="Char0"/>
    <w:uiPriority w:val="99"/>
    <w:unhideWhenUsed/>
    <w:rsid w:val="00057049"/>
    <w:pPr>
      <w:tabs>
        <w:tab w:val="center" w:pos="4153"/>
        <w:tab w:val="right" w:pos="8306"/>
      </w:tabs>
      <w:spacing w:after="0" w:line="240" w:lineRule="auto"/>
    </w:pPr>
  </w:style>
  <w:style w:type="character" w:customStyle="1" w:styleId="Char0">
    <w:name w:val="تذييل الصفحة Char"/>
    <w:basedOn w:val="a0"/>
    <w:link w:val="a4"/>
    <w:uiPriority w:val="99"/>
    <w:rsid w:val="00057049"/>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04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7049"/>
    <w:pPr>
      <w:tabs>
        <w:tab w:val="center" w:pos="4153"/>
        <w:tab w:val="right" w:pos="8306"/>
      </w:tabs>
      <w:spacing w:after="0" w:line="240" w:lineRule="auto"/>
    </w:pPr>
  </w:style>
  <w:style w:type="character" w:customStyle="1" w:styleId="Char">
    <w:name w:val="رأس الصفحة Char"/>
    <w:basedOn w:val="a0"/>
    <w:link w:val="a3"/>
    <w:uiPriority w:val="99"/>
    <w:rsid w:val="00057049"/>
    <w:rPr>
      <w:rFonts w:cs="Arial"/>
    </w:rPr>
  </w:style>
  <w:style w:type="paragraph" w:styleId="a4">
    <w:name w:val="footer"/>
    <w:basedOn w:val="a"/>
    <w:link w:val="Char0"/>
    <w:uiPriority w:val="99"/>
    <w:unhideWhenUsed/>
    <w:rsid w:val="00057049"/>
    <w:pPr>
      <w:tabs>
        <w:tab w:val="center" w:pos="4153"/>
        <w:tab w:val="right" w:pos="8306"/>
      </w:tabs>
      <w:spacing w:after="0" w:line="240" w:lineRule="auto"/>
    </w:pPr>
  </w:style>
  <w:style w:type="character" w:customStyle="1" w:styleId="Char0">
    <w:name w:val="تذييل الصفحة Char"/>
    <w:basedOn w:val="a0"/>
    <w:link w:val="a4"/>
    <w:uiPriority w:val="99"/>
    <w:rsid w:val="00057049"/>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211</Words>
  <Characters>1204</Characters>
  <Application>Microsoft Office Word</Application>
  <DocSecurity>0</DocSecurity>
  <Lines>10</Lines>
  <Paragraphs>2</Paragraphs>
  <ScaleCrop>false</ScaleCrop>
  <Company>Ahmed-Under</Company>
  <LinksUpToDate>false</LinksUpToDate>
  <CharactersWithSpaces>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2023-12-21T00:54:00Z</dcterms:created>
  <dcterms:modified xsi:type="dcterms:W3CDTF">2023-12-21T00:54:00Z</dcterms:modified>
</cp:coreProperties>
</file>